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B0C" w:rsidRDefault="00A829D5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3838D4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="006419BF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4B2B81">
        <w:rPr>
          <w:sz w:val="28"/>
          <w:szCs w:val="28"/>
        </w:rPr>
        <w:t>1</w:t>
      </w:r>
      <w:r w:rsidR="00D65532">
        <w:rPr>
          <w:sz w:val="28"/>
          <w:szCs w:val="28"/>
        </w:rPr>
        <w:t>9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D65532" w:rsidRPr="00D65532" w:rsidRDefault="00D65532" w:rsidP="00D6553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5532">
        <w:rPr>
          <w:rStyle w:val="ae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на автомобильном транспорте и в дорожном хозяйстве на территории муниципального образования </w:t>
      </w:r>
      <w:r>
        <w:rPr>
          <w:rStyle w:val="ae"/>
          <w:rFonts w:ascii="Times New Roman" w:hAnsi="Times New Roman"/>
          <w:bCs w:val="0"/>
          <w:color w:val="auto"/>
          <w:sz w:val="28"/>
          <w:szCs w:val="28"/>
        </w:rPr>
        <w:t>Гавриловский сельсовет</w:t>
      </w:r>
      <w:r w:rsidRPr="00D65532">
        <w:rPr>
          <w:rStyle w:val="ae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</w:t>
      </w:r>
    </w:p>
    <w:p w:rsidR="00346251" w:rsidRDefault="00346251" w:rsidP="003B385C">
      <w:pPr>
        <w:jc w:val="center"/>
        <w:rPr>
          <w:b/>
          <w:sz w:val="28"/>
          <w:szCs w:val="28"/>
        </w:rPr>
      </w:pPr>
    </w:p>
    <w:p w:rsidR="005564C2" w:rsidRPr="0099402C" w:rsidRDefault="005564C2" w:rsidP="003B385C">
      <w:pPr>
        <w:jc w:val="center"/>
        <w:rPr>
          <w:b/>
          <w:sz w:val="28"/>
          <w:szCs w:val="28"/>
        </w:rPr>
      </w:pPr>
    </w:p>
    <w:p w:rsidR="00D65532" w:rsidRPr="00B02D63" w:rsidRDefault="00D65532" w:rsidP="00B02D63">
      <w:pPr>
        <w:ind w:firstLine="567"/>
        <w:jc w:val="both"/>
        <w:rPr>
          <w:color w:val="000000"/>
          <w:sz w:val="28"/>
          <w:szCs w:val="28"/>
        </w:rPr>
      </w:pPr>
      <w:r w:rsidRPr="003538AF">
        <w:rPr>
          <w:sz w:val="28"/>
          <w:szCs w:val="28"/>
        </w:rPr>
        <w:t xml:space="preserve">В соответствии с </w:t>
      </w:r>
      <w:hyperlink r:id="rId9" w:history="1">
        <w:r w:rsidRPr="00D65532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D65532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D65532">
        <w:rPr>
          <w:sz w:val="28"/>
          <w:szCs w:val="28"/>
        </w:rPr>
        <w:t xml:space="preserve"> </w:t>
      </w:r>
      <w:r w:rsidRPr="003538AF">
        <w:rPr>
          <w:sz w:val="28"/>
          <w:szCs w:val="28"/>
        </w:rPr>
        <w:t xml:space="preserve">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>Уставом муниципального образования</w:t>
      </w:r>
      <w:r>
        <w:rPr>
          <w:color w:val="000000"/>
          <w:sz w:val="28"/>
          <w:szCs w:val="28"/>
        </w:rPr>
        <w:t xml:space="preserve"> Гавриловский сельсовет Саракташского района Оренбургской области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>
        <w:rPr>
          <w:color w:val="000000"/>
          <w:sz w:val="28"/>
          <w:szCs w:val="28"/>
        </w:rPr>
        <w:t xml:space="preserve">Гавриловский сельсовет Саракташского района Оренбургской области </w:t>
      </w:r>
      <w:r w:rsidRPr="00B02D63">
        <w:rPr>
          <w:color w:val="000000"/>
          <w:sz w:val="28"/>
          <w:szCs w:val="28"/>
        </w:rPr>
        <w:t xml:space="preserve">постановляет: </w:t>
      </w:r>
    </w:p>
    <w:p w:rsidR="00D65532" w:rsidRPr="003538AF" w:rsidRDefault="00D65532" w:rsidP="00B02D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</w:t>
      </w:r>
      <w:r>
        <w:rPr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B02D63">
        <w:rPr>
          <w:sz w:val="28"/>
          <w:szCs w:val="28"/>
        </w:rPr>
        <w:t>Гавриловский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="008E13A4">
        <w:rPr>
          <w:sz w:val="28"/>
          <w:szCs w:val="28"/>
        </w:rPr>
        <w:t xml:space="preserve"> согласно приложению к настоящему постановлению</w:t>
      </w:r>
      <w:r w:rsidRPr="003538AF">
        <w:rPr>
          <w:sz w:val="28"/>
          <w:szCs w:val="28"/>
        </w:rPr>
        <w:t>.</w:t>
      </w:r>
    </w:p>
    <w:bookmarkEnd w:id="0"/>
    <w:p w:rsidR="00D65532" w:rsidRPr="003538AF" w:rsidRDefault="00D65532" w:rsidP="00B02D6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567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2. Настоящее постановление</w:t>
      </w:r>
      <w:r w:rsidR="00B02D63" w:rsidRPr="00B02D63">
        <w:rPr>
          <w:sz w:val="28"/>
          <w:szCs w:val="28"/>
          <w:lang w:eastAsia="ar-SA"/>
        </w:rPr>
        <w:t xml:space="preserve"> </w:t>
      </w:r>
      <w:r w:rsidR="00B02D63" w:rsidRPr="003538AF">
        <w:rPr>
          <w:sz w:val="28"/>
          <w:szCs w:val="28"/>
          <w:lang w:eastAsia="ar-SA"/>
        </w:rPr>
        <w:t xml:space="preserve">вступает в силу </w:t>
      </w:r>
      <w:r w:rsidR="00B02D63">
        <w:rPr>
          <w:sz w:val="28"/>
          <w:szCs w:val="28"/>
          <w:lang w:eastAsia="ar-SA"/>
        </w:rPr>
        <w:t xml:space="preserve">со дня </w:t>
      </w:r>
      <w:r w:rsidR="00B02D63" w:rsidRPr="003538AF">
        <w:rPr>
          <w:sz w:val="28"/>
          <w:szCs w:val="28"/>
          <w:lang w:eastAsia="ar-SA"/>
        </w:rPr>
        <w:t>его подписания</w:t>
      </w:r>
      <w:r w:rsidR="00B02D63">
        <w:rPr>
          <w:sz w:val="28"/>
          <w:szCs w:val="28"/>
          <w:lang w:eastAsia="ar-SA"/>
        </w:rPr>
        <w:t xml:space="preserve"> и</w:t>
      </w:r>
      <w:r w:rsidRPr="003538AF">
        <w:rPr>
          <w:sz w:val="28"/>
          <w:szCs w:val="28"/>
          <w:lang w:eastAsia="ar-SA"/>
        </w:rPr>
        <w:t xml:space="preserve"> подлежит размещению на официальном сайте администрации муниципального образования </w:t>
      </w:r>
      <w:r w:rsidR="00B02D63">
        <w:rPr>
          <w:sz w:val="28"/>
          <w:szCs w:val="28"/>
          <w:lang w:eastAsia="ar-SA"/>
        </w:rPr>
        <w:t>Гавриловский сельсовет Саракташского района Оренбургской области</w:t>
      </w:r>
      <w:r w:rsidRPr="003538AF">
        <w:rPr>
          <w:sz w:val="28"/>
          <w:szCs w:val="28"/>
          <w:lang w:eastAsia="ar-SA"/>
        </w:rPr>
        <w:t>.</w:t>
      </w:r>
    </w:p>
    <w:p w:rsidR="00B02D63" w:rsidRPr="003471A4" w:rsidRDefault="00D65532" w:rsidP="00B02D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3. </w:t>
      </w:r>
      <w:r w:rsidR="00B02D63" w:rsidRPr="003471A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385C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B02D63" w:rsidRDefault="00B02D63" w:rsidP="003B38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7478"/>
      </w:tblGrid>
      <w:tr w:rsidR="00AB2A15" w:rsidRPr="00AB2A15" w:rsidTr="00AB2A15">
        <w:tc>
          <w:tcPr>
            <w:tcW w:w="2093" w:type="dxa"/>
          </w:tcPr>
          <w:p w:rsidR="00AB2A15" w:rsidRDefault="00AB2A15" w:rsidP="00AB2A15">
            <w:pPr>
              <w:pStyle w:val="ConsPlusNormal"/>
              <w:widowControl/>
              <w:ind w:firstLine="0"/>
              <w:jc w:val="both"/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AB2A15" w:rsidRPr="00AB2A15" w:rsidRDefault="00AB2A15" w:rsidP="004B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прокур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на сайт, в дело</w:t>
            </w:r>
          </w:p>
        </w:tc>
      </w:tr>
    </w:tbl>
    <w:p w:rsidR="003A49B7" w:rsidRDefault="00AF3D7D" w:rsidP="00B02D63">
      <w:pPr>
        <w:ind w:firstLine="708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 xml:space="preserve"> </w:t>
      </w:r>
    </w:p>
    <w:p w:rsidR="004165B1" w:rsidRDefault="00AB2A15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>Приложение</w:t>
      </w:r>
      <w:r w:rsidR="007857B6"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к </w:t>
      </w:r>
    </w:p>
    <w:p w:rsidR="00AB2A15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2A15" w:rsidRPr="00882B2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</w:t>
      </w:r>
      <w:r w:rsidR="00AB2A15" w:rsidRPr="00882B2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B2A15">
        <w:rPr>
          <w:sz w:val="28"/>
          <w:szCs w:val="28"/>
        </w:rPr>
        <w:t>Гаврило</w:t>
      </w:r>
      <w:r w:rsidR="00AB2A15"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AB2A15" w:rsidRPr="00882B2D">
        <w:rPr>
          <w:sz w:val="28"/>
          <w:szCs w:val="28"/>
        </w:rPr>
        <w:t xml:space="preserve"> сельсовета</w:t>
      </w:r>
    </w:p>
    <w:p w:rsidR="004165B1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165B1" w:rsidRPr="00882B2D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B2A15" w:rsidRDefault="00AB2A15" w:rsidP="004165B1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288"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Pr="00882B2D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Pr="00882B2D">
        <w:rPr>
          <w:sz w:val="28"/>
          <w:szCs w:val="28"/>
        </w:rPr>
        <w:t>.20</w:t>
      </w:r>
      <w:r w:rsidR="00960288"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960288">
        <w:rPr>
          <w:sz w:val="28"/>
          <w:szCs w:val="28"/>
        </w:rPr>
        <w:t xml:space="preserve"> № </w:t>
      </w:r>
      <w:r w:rsidR="004B2B81">
        <w:rPr>
          <w:sz w:val="28"/>
          <w:szCs w:val="28"/>
        </w:rPr>
        <w:t>1</w:t>
      </w:r>
      <w:r w:rsidR="00B02D63">
        <w:rPr>
          <w:sz w:val="28"/>
          <w:szCs w:val="28"/>
        </w:rPr>
        <w:t>9</w:t>
      </w:r>
      <w:r w:rsidR="00960288">
        <w:rPr>
          <w:sz w:val="28"/>
          <w:szCs w:val="28"/>
        </w:rPr>
        <w:t>-п</w:t>
      </w:r>
    </w:p>
    <w:p w:rsidR="00960288" w:rsidRDefault="00960288" w:rsidP="00AB2A15">
      <w:pPr>
        <w:ind w:firstLine="708"/>
        <w:jc w:val="right"/>
        <w:rPr>
          <w:sz w:val="28"/>
          <w:szCs w:val="28"/>
        </w:rPr>
      </w:pPr>
    </w:p>
    <w:p w:rsidR="00B02D63" w:rsidRPr="00B02D63" w:rsidRDefault="00B02D63" w:rsidP="00B02D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6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B02D63" w:rsidRPr="00B02D63" w:rsidRDefault="00B02D63" w:rsidP="00B02D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63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 проведении плановых</w:t>
      </w:r>
    </w:p>
    <w:p w:rsidR="00B02D63" w:rsidRPr="00B02D63" w:rsidRDefault="00B02D63" w:rsidP="00B02D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63">
        <w:rPr>
          <w:rFonts w:ascii="Times New Roman" w:hAnsi="Times New Roman" w:cs="Times New Roman"/>
          <w:b/>
          <w:sz w:val="28"/>
          <w:szCs w:val="28"/>
        </w:rPr>
        <w:t>проверок органом муниципального контроля на автомобильном транспорте и в дорожном хозяйстве на территории муниципального образования Гавриловский сельсовет Саракташского района Оренбургской области</w:t>
      </w: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  <w:r w:rsidR="009F4A2B" w:rsidRPr="009F4A2B">
        <w:rPr>
          <w:rFonts w:ascii="Times New Roman" w:hAnsi="Times New Roman" w:cs="Times New Roman"/>
          <w:sz w:val="28"/>
          <w:szCs w:val="28"/>
        </w:rPr>
        <w:t>Гавриловский сельсовет Саракташского района Оренбургской области</w:t>
      </w:r>
      <w:r w:rsidR="009F4A2B">
        <w:rPr>
          <w:rFonts w:ascii="Times New Roman" w:hAnsi="Times New Roman" w:cs="Times New Roman"/>
          <w:sz w:val="28"/>
          <w:szCs w:val="28"/>
        </w:rPr>
        <w:t>.</w:t>
      </w:r>
      <w:r w:rsidR="009F4A2B" w:rsidRPr="009F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B02D63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B02D63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B02D63" w:rsidRPr="00696F82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B02D63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B02D63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B02D63" w:rsidRPr="009E38C1" w:rsidTr="008C52C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Ответы на вопросы</w:t>
            </w:r>
          </w:p>
        </w:tc>
      </w:tr>
      <w:tr w:rsidR="00B02D63" w:rsidRPr="009E38C1" w:rsidTr="008C52C6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примечан</w:t>
            </w:r>
            <w:r w:rsidRPr="009F4A2B">
              <w:rPr>
                <w:sz w:val="28"/>
                <w:szCs w:val="28"/>
              </w:rPr>
              <w:lastRenderedPageBreak/>
              <w:t>ие</w:t>
            </w:r>
          </w:p>
        </w:tc>
      </w:tr>
      <w:tr w:rsidR="00B02D63" w:rsidRPr="009E38C1" w:rsidTr="008C52C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  <w:hyperlink r:id="rId11" w:history="1">
              <w:r w:rsidRPr="009F4A2B">
                <w:rPr>
                  <w:sz w:val="28"/>
                  <w:szCs w:val="28"/>
                </w:rPr>
                <w:t>пункт  4  статьи  16</w:t>
              </w:r>
            </w:hyperlink>
            <w:r w:rsidRPr="009F4A2B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9F4A2B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</w:tr>
      <w:tr w:rsidR="00B02D63" w:rsidRPr="009E38C1" w:rsidTr="008C52C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</w:t>
            </w:r>
            <w:r w:rsidRPr="009F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пункт 1  статьи  18</w:t>
              </w:r>
            </w:hyperlink>
            <w:r w:rsidRPr="009F4A2B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14" w:tgtFrame="_blank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</w:tr>
      <w:tr w:rsidR="00B02D63" w:rsidRPr="009E38C1" w:rsidTr="008C52C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B">
              <w:rPr>
                <w:rFonts w:ascii="Times New Roman" w:hAnsi="Times New Roman" w:cs="Times New Roman"/>
                <w:sz w:val="28"/>
                <w:szCs w:val="28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  <w:hyperlink r:id="rId15" w:history="1">
              <w:r w:rsidRPr="009F4A2B">
                <w:rPr>
                  <w:sz w:val="28"/>
                  <w:szCs w:val="28"/>
                </w:rPr>
                <w:t>пункт 3 статьи 17</w:t>
              </w:r>
            </w:hyperlink>
            <w:r w:rsidRPr="009F4A2B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16" w:tgtFrame="_blank" w:history="1">
              <w:r w:rsidRPr="009F4A2B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F4A2B">
              <w:rPr>
                <w:sz w:val="28"/>
                <w:szCs w:val="28"/>
              </w:rPr>
              <w:t>»;</w:t>
            </w:r>
          </w:p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9F4A2B">
              <w:rPr>
                <w:rFonts w:ascii="Times New Roman" w:hAnsi="Times New Roman" w:cs="Times New Roman"/>
                <w:sz w:val="28"/>
                <w:szCs w:val="28"/>
              </w:rPr>
              <w:t xml:space="preserve">  Минтранса  России  от  16.11.2012  №402  «</w:t>
            </w:r>
            <w:hyperlink r:id="rId18" w:tgtFrame="_blank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</w:tr>
      <w:tr w:rsidR="00B02D63" w:rsidRPr="009E38C1" w:rsidTr="008C52C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t>4</w:t>
            </w:r>
            <w:r w:rsidRPr="009F4A2B">
              <w:rPr>
                <w:sz w:val="28"/>
                <w:szCs w:val="28"/>
              </w:rPr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B">
              <w:rPr>
                <w:rFonts w:ascii="Times New Roman" w:hAnsi="Times New Roman" w:cs="Times New Roman"/>
                <w:sz w:val="28"/>
                <w:szCs w:val="28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пункт  3  статьи  16</w:t>
              </w:r>
            </w:hyperlink>
            <w:r w:rsidRPr="009F4A2B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20" w:tgtFrame="_blank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</w:tr>
      <w:tr w:rsidR="00B02D63" w:rsidRPr="009E38C1" w:rsidTr="008C52C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textAlignment w:val="baseline"/>
              <w:rPr>
                <w:sz w:val="28"/>
                <w:szCs w:val="28"/>
              </w:rPr>
            </w:pPr>
            <w:r w:rsidRPr="009F4A2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B">
              <w:rPr>
                <w:rFonts w:ascii="Times New Roman" w:hAnsi="Times New Roman" w:cs="Times New Roman"/>
                <w:sz w:val="28"/>
                <w:szCs w:val="28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F4A2B">
                <w:rPr>
                  <w:rFonts w:ascii="Times New Roman" w:hAnsi="Times New Roman" w:cs="Times New Roman"/>
                  <w:sz w:val="28"/>
                  <w:szCs w:val="28"/>
                </w:rPr>
                <w:t>пункт  3  статьи  22</w:t>
              </w:r>
            </w:hyperlink>
            <w:r w:rsidRPr="009F4A2B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F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63" w:rsidRPr="009F4A2B" w:rsidRDefault="00B02D63" w:rsidP="009F4A2B">
            <w:pPr>
              <w:rPr>
                <w:sz w:val="28"/>
                <w:szCs w:val="28"/>
              </w:rPr>
            </w:pPr>
          </w:p>
        </w:tc>
      </w:tr>
    </w:tbl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     </w:t>
      </w:r>
      <w:r w:rsidRPr="009F4A2B">
        <w:rPr>
          <w:rFonts w:ascii="Times New Roman" w:hAnsi="Times New Roman" w:cs="Times New Roman"/>
          <w:sz w:val="24"/>
          <w:szCs w:val="24"/>
        </w:rPr>
        <w:t xml:space="preserve">  (пояснения и дополнения по вопросам, содержащимся в перечне)</w:t>
      </w:r>
    </w:p>
    <w:p w:rsidR="00B02D63" w:rsidRPr="009F4A2B" w:rsidRDefault="00B02D63" w:rsidP="00B02D63">
      <w:pPr>
        <w:pStyle w:val="1"/>
        <w:spacing w:before="0" w:after="0"/>
        <w:jc w:val="both"/>
        <w:rPr>
          <w:b w:val="0"/>
          <w:bCs w:val="0"/>
          <w:color w:val="000000"/>
          <w:sz w:val="28"/>
          <w:szCs w:val="28"/>
        </w:rPr>
      </w:pPr>
    </w:p>
    <w:p w:rsidR="00B02D63" w:rsidRPr="009F4A2B" w:rsidRDefault="00B02D63" w:rsidP="00B02D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F4A2B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B02D63" w:rsidRPr="009F4A2B" w:rsidRDefault="00B02D63" w:rsidP="00B02D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F4A2B">
        <w:rPr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9F4A2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(указывается дата  заполнения  проверочного листа)</w:t>
      </w:r>
    </w:p>
    <w:p w:rsidR="00B02D63" w:rsidRPr="009F4A2B" w:rsidRDefault="00B02D63" w:rsidP="00B02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F4A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      </w:t>
      </w:r>
      <w:r w:rsidRPr="009F4A2B">
        <w:rPr>
          <w:rFonts w:ascii="Times New Roman" w:hAnsi="Times New Roman" w:cs="Times New Roman"/>
          <w:sz w:val="24"/>
          <w:szCs w:val="24"/>
        </w:rPr>
        <w:t xml:space="preserve"> (пояснения и дополнения по вопросам, содержащимся в перечне)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Подпись лица, проводящего проверку: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_____________________________________</w:t>
      </w:r>
    </w:p>
    <w:p w:rsidR="00B02D63" w:rsidRPr="009F4A2B" w:rsidRDefault="00B02D63" w:rsidP="009F4A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_____________________________________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B02D63" w:rsidRPr="009F4A2B" w:rsidRDefault="00B02D63" w:rsidP="00B0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sectPr w:rsidR="00B02D63" w:rsidRPr="009F4A2B" w:rsidSect="00B02D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6B" w:rsidRDefault="00F0316B" w:rsidP="004B2B81">
      <w:r>
        <w:separator/>
      </w:r>
    </w:p>
  </w:endnote>
  <w:endnote w:type="continuationSeparator" w:id="1">
    <w:p w:rsidR="00F0316B" w:rsidRDefault="00F0316B" w:rsidP="004B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6B" w:rsidRDefault="00F0316B" w:rsidP="004B2B81">
      <w:r>
        <w:separator/>
      </w:r>
    </w:p>
  </w:footnote>
  <w:footnote w:type="continuationSeparator" w:id="1">
    <w:p w:rsidR="00F0316B" w:rsidRDefault="00F0316B" w:rsidP="004B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A3"/>
    <w:multiLevelType w:val="hybridMultilevel"/>
    <w:tmpl w:val="C29A0332"/>
    <w:lvl w:ilvl="0" w:tplc="DD06A7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414D9D"/>
    <w:multiLevelType w:val="hybridMultilevel"/>
    <w:tmpl w:val="C26E6D2C"/>
    <w:lvl w:ilvl="0" w:tplc="BF8AC7F6">
      <w:start w:val="1"/>
      <w:numFmt w:val="decimal"/>
      <w:lvlText w:val="%1)"/>
      <w:lvlJc w:val="left"/>
      <w:pPr>
        <w:ind w:left="927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6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8D"/>
    <w:rsid w:val="00030A99"/>
    <w:rsid w:val="000A48CA"/>
    <w:rsid w:val="0013668A"/>
    <w:rsid w:val="001532E5"/>
    <w:rsid w:val="002E4F65"/>
    <w:rsid w:val="00346251"/>
    <w:rsid w:val="003471A4"/>
    <w:rsid w:val="003567A7"/>
    <w:rsid w:val="003838D4"/>
    <w:rsid w:val="0038761E"/>
    <w:rsid w:val="003A49B7"/>
    <w:rsid w:val="003B385C"/>
    <w:rsid w:val="003D13AE"/>
    <w:rsid w:val="004165B1"/>
    <w:rsid w:val="00452A3D"/>
    <w:rsid w:val="00465B0C"/>
    <w:rsid w:val="004A1B3F"/>
    <w:rsid w:val="004B2B81"/>
    <w:rsid w:val="004F3A17"/>
    <w:rsid w:val="00514CC8"/>
    <w:rsid w:val="005564C2"/>
    <w:rsid w:val="00566B11"/>
    <w:rsid w:val="00570890"/>
    <w:rsid w:val="0058336D"/>
    <w:rsid w:val="005D6C9F"/>
    <w:rsid w:val="00601C65"/>
    <w:rsid w:val="0061722E"/>
    <w:rsid w:val="00621A6E"/>
    <w:rsid w:val="006419BF"/>
    <w:rsid w:val="00657DF7"/>
    <w:rsid w:val="00680750"/>
    <w:rsid w:val="006B227D"/>
    <w:rsid w:val="00700FF6"/>
    <w:rsid w:val="00722E99"/>
    <w:rsid w:val="007354C8"/>
    <w:rsid w:val="00740A1E"/>
    <w:rsid w:val="00780976"/>
    <w:rsid w:val="007857B6"/>
    <w:rsid w:val="0079234C"/>
    <w:rsid w:val="007B0C3E"/>
    <w:rsid w:val="007F74CC"/>
    <w:rsid w:val="00801F51"/>
    <w:rsid w:val="008261F5"/>
    <w:rsid w:val="008A3733"/>
    <w:rsid w:val="008C52C6"/>
    <w:rsid w:val="008E13A4"/>
    <w:rsid w:val="008E1EE4"/>
    <w:rsid w:val="00942A13"/>
    <w:rsid w:val="00960288"/>
    <w:rsid w:val="0096222F"/>
    <w:rsid w:val="0099402C"/>
    <w:rsid w:val="009F4A2B"/>
    <w:rsid w:val="00A0535B"/>
    <w:rsid w:val="00A215AC"/>
    <w:rsid w:val="00A829D5"/>
    <w:rsid w:val="00AB2A15"/>
    <w:rsid w:val="00AB6FBD"/>
    <w:rsid w:val="00AB753C"/>
    <w:rsid w:val="00AE4EC4"/>
    <w:rsid w:val="00AF2A1E"/>
    <w:rsid w:val="00AF3D7D"/>
    <w:rsid w:val="00AF4A86"/>
    <w:rsid w:val="00B02D63"/>
    <w:rsid w:val="00B20520"/>
    <w:rsid w:val="00B278A2"/>
    <w:rsid w:val="00B7054A"/>
    <w:rsid w:val="00BD28F5"/>
    <w:rsid w:val="00BE1F07"/>
    <w:rsid w:val="00BF2EC7"/>
    <w:rsid w:val="00CA3A28"/>
    <w:rsid w:val="00CB0ADA"/>
    <w:rsid w:val="00CE748D"/>
    <w:rsid w:val="00D00AE9"/>
    <w:rsid w:val="00D32751"/>
    <w:rsid w:val="00D42E41"/>
    <w:rsid w:val="00D55C33"/>
    <w:rsid w:val="00D65532"/>
    <w:rsid w:val="00E20549"/>
    <w:rsid w:val="00E2234A"/>
    <w:rsid w:val="00E4142F"/>
    <w:rsid w:val="00EB22B0"/>
    <w:rsid w:val="00EB4B7A"/>
    <w:rsid w:val="00EC6182"/>
    <w:rsid w:val="00F0316B"/>
    <w:rsid w:val="00F33B2F"/>
    <w:rsid w:val="00F710E7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uiPriority w:val="99"/>
    <w:rsid w:val="003B385C"/>
    <w:pPr>
      <w:spacing w:before="100" w:beforeAutospacing="1" w:after="100" w:afterAutospacing="1"/>
    </w:pPr>
  </w:style>
  <w:style w:type="table" w:styleId="a8">
    <w:name w:val="Table Grid"/>
    <w:basedOn w:val="a1"/>
    <w:rsid w:val="00AB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4B2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2B81"/>
    <w:rPr>
      <w:sz w:val="24"/>
      <w:szCs w:val="24"/>
    </w:rPr>
  </w:style>
  <w:style w:type="paragraph" w:styleId="ab">
    <w:name w:val="footer"/>
    <w:basedOn w:val="a"/>
    <w:link w:val="ac"/>
    <w:rsid w:val="004B2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B81"/>
    <w:rPr>
      <w:sz w:val="24"/>
      <w:szCs w:val="24"/>
    </w:rPr>
  </w:style>
  <w:style w:type="paragraph" w:customStyle="1" w:styleId="default">
    <w:name w:val="default"/>
    <w:basedOn w:val="a"/>
    <w:uiPriority w:val="99"/>
    <w:rsid w:val="00A0535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A053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621A6E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621A6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ing2">
    <w:name w:val="Heading 2"/>
    <w:basedOn w:val="a"/>
    <w:link w:val="20"/>
    <w:uiPriority w:val="9"/>
    <w:qFormat/>
    <w:rsid w:val="003471A4"/>
    <w:pPr>
      <w:spacing w:beforeAutospacing="1" w:after="200" w:afterAutospacing="1"/>
      <w:outlineLvl w:val="1"/>
    </w:pPr>
    <w:rPr>
      <w:b/>
      <w:bCs/>
      <w:sz w:val="36"/>
      <w:szCs w:val="36"/>
    </w:rPr>
  </w:style>
  <w:style w:type="character" w:customStyle="1" w:styleId="20">
    <w:name w:val="Заголовок 2 Знак"/>
    <w:basedOn w:val="a0"/>
    <w:link w:val="Heading2"/>
    <w:uiPriority w:val="9"/>
    <w:qFormat/>
    <w:rsid w:val="003471A4"/>
    <w:rPr>
      <w:b/>
      <w:bCs/>
      <w:sz w:val="36"/>
      <w:szCs w:val="36"/>
    </w:rPr>
  </w:style>
  <w:style w:type="paragraph" w:customStyle="1" w:styleId="NraWb">
    <w:name w:val="N*r*a* *W*b*"/>
    <w:basedOn w:val="a"/>
    <w:uiPriority w:val="99"/>
    <w:rsid w:val="005564C2"/>
    <w:pPr>
      <w:widowControl w:val="0"/>
      <w:autoSpaceDE w:val="0"/>
      <w:autoSpaceDN w:val="0"/>
      <w:adjustRightInd w:val="0"/>
      <w:spacing w:before="100" w:beforeAutospacing="1" w:after="119"/>
    </w:pPr>
  </w:style>
  <w:style w:type="character" w:customStyle="1" w:styleId="ConsPlusNormal1">
    <w:name w:val="ConsPlusNormal1"/>
    <w:link w:val="ConsPlusNormal"/>
    <w:locked/>
    <w:rsid w:val="003A49B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A4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9B7"/>
    <w:rPr>
      <w:rFonts w:ascii="Courier New" w:hAnsi="Courier New" w:cs="Courier New"/>
    </w:rPr>
  </w:style>
  <w:style w:type="character" w:customStyle="1" w:styleId="ae">
    <w:name w:val="Гипертекстовая ссылка"/>
    <w:uiPriority w:val="99"/>
    <w:rsid w:val="00D65532"/>
    <w:rPr>
      <w:rFonts w:cs="Times New Roman"/>
      <w:color w:val="106BBE"/>
    </w:rPr>
  </w:style>
  <w:style w:type="paragraph" w:customStyle="1" w:styleId="ConsPlusNonformat">
    <w:name w:val="ConsPlusNonformat"/>
    <w:rsid w:val="00B02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B02D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39CE-FFF3-4025-98EA-7DE35C2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</vt:lpstr>
      <vt:lpstr>    АДМИНИСТРАЦИЯ ГАВРИЛОВСКОГО СЕЛЬСОВЕТА САРАКТАШСКОГО РАЙОНА ОРЕНБУРГСКОЙ ОБЛАСТИ</vt:lpstr>
      <vt:lpstr>Об утверждении формы проверочного листа (списка контрольных вопросов), применяем</vt:lpstr>
      <vt:lpstr/>
      <vt:lpstr>"__" ________ 20__ г.</vt:lpstr>
      <vt:lpstr>(указывается дата  заполнения  проверочного листа)</vt:lpstr>
    </vt:vector>
  </TitlesOfParts>
  <Company/>
  <LinksUpToDate>false</LinksUpToDate>
  <CharactersWithSpaces>8088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Samsung</cp:lastModifiedBy>
  <cp:revision>2</cp:revision>
  <cp:lastPrinted>2019-08-01T09:19:00Z</cp:lastPrinted>
  <dcterms:created xsi:type="dcterms:W3CDTF">2022-03-24T05:05:00Z</dcterms:created>
  <dcterms:modified xsi:type="dcterms:W3CDTF">2022-03-24T05:05:00Z</dcterms:modified>
</cp:coreProperties>
</file>